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4E1" w:rsidRPr="00653505" w:rsidRDefault="00C854E1" w:rsidP="00653505">
      <w:pPr>
        <w:ind w:firstLine="709"/>
        <w:jc w:val="center"/>
        <w:rPr>
          <w:rFonts w:cs="Arial"/>
          <w:color w:val="000000" w:themeColor="text1"/>
        </w:rPr>
      </w:pPr>
      <w:r w:rsidRPr="00653505">
        <w:rPr>
          <w:rFonts w:cs="Arial"/>
          <w:color w:val="000000" w:themeColor="text1"/>
        </w:rPr>
        <w:t>СОВЕТ НАРОДНЫХ ДЕПУТАТОВ</w:t>
      </w:r>
    </w:p>
    <w:p w:rsidR="00C854E1" w:rsidRPr="00653505" w:rsidRDefault="00551275" w:rsidP="00653505">
      <w:pPr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ПИСАРЕВСКОГО</w:t>
      </w:r>
      <w:r w:rsidR="00C854E1" w:rsidRPr="00653505">
        <w:rPr>
          <w:rFonts w:cs="Arial"/>
          <w:color w:val="000000" w:themeColor="text1"/>
        </w:rPr>
        <w:t xml:space="preserve"> СЕЛЬСКОГО ПОСЕЛЕНИЯ</w:t>
      </w:r>
    </w:p>
    <w:p w:rsidR="00C854E1" w:rsidRPr="00653505" w:rsidRDefault="008E2133" w:rsidP="00653505">
      <w:pPr>
        <w:ind w:firstLine="709"/>
        <w:jc w:val="center"/>
        <w:rPr>
          <w:rFonts w:cs="Arial"/>
          <w:color w:val="000000" w:themeColor="text1"/>
        </w:rPr>
      </w:pPr>
      <w:r w:rsidRPr="00653505">
        <w:rPr>
          <w:rFonts w:cs="Arial"/>
          <w:color w:val="000000" w:themeColor="text1"/>
        </w:rPr>
        <w:t>КАНТЕМИРОВСКОГО</w:t>
      </w:r>
      <w:r w:rsidR="00C854E1" w:rsidRPr="00653505">
        <w:rPr>
          <w:rFonts w:cs="Arial"/>
          <w:color w:val="000000" w:themeColor="text1"/>
        </w:rPr>
        <w:t xml:space="preserve"> МУНИЦИПАЛЬНОГО РАЙОНА</w:t>
      </w:r>
    </w:p>
    <w:p w:rsidR="00C854E1" w:rsidRPr="00653505" w:rsidRDefault="00C854E1" w:rsidP="00653505">
      <w:pPr>
        <w:ind w:firstLine="709"/>
        <w:jc w:val="center"/>
        <w:rPr>
          <w:rFonts w:cs="Arial"/>
          <w:color w:val="000000" w:themeColor="text1"/>
        </w:rPr>
      </w:pPr>
      <w:r w:rsidRPr="00653505">
        <w:rPr>
          <w:rFonts w:cs="Arial"/>
          <w:color w:val="000000" w:themeColor="text1"/>
        </w:rPr>
        <w:t>ВОРОНЕЖСКОЙ ОБЛАСТИ</w:t>
      </w:r>
    </w:p>
    <w:p w:rsidR="008E2133" w:rsidRPr="00653505" w:rsidRDefault="008E2133" w:rsidP="00653505">
      <w:pPr>
        <w:ind w:firstLine="709"/>
        <w:jc w:val="center"/>
        <w:rPr>
          <w:rFonts w:cs="Arial"/>
          <w:color w:val="000000" w:themeColor="text1"/>
        </w:rPr>
      </w:pPr>
    </w:p>
    <w:p w:rsidR="00C854E1" w:rsidRPr="00653505" w:rsidRDefault="00C854E1" w:rsidP="00653505">
      <w:pPr>
        <w:ind w:firstLine="709"/>
        <w:jc w:val="center"/>
        <w:rPr>
          <w:rFonts w:cs="Arial"/>
          <w:color w:val="000000" w:themeColor="text1"/>
        </w:rPr>
      </w:pPr>
      <w:r w:rsidRPr="00653505">
        <w:rPr>
          <w:rFonts w:cs="Arial"/>
          <w:color w:val="000000" w:themeColor="text1"/>
        </w:rPr>
        <w:t>РЕШЕНИЕ</w:t>
      </w:r>
    </w:p>
    <w:p w:rsidR="00C854E1" w:rsidRPr="00653505" w:rsidRDefault="00C854E1" w:rsidP="00653505">
      <w:pPr>
        <w:ind w:firstLine="709"/>
        <w:rPr>
          <w:rFonts w:cs="Arial"/>
          <w:color w:val="000000" w:themeColor="text1"/>
        </w:rPr>
      </w:pPr>
    </w:p>
    <w:p w:rsidR="00C854E1" w:rsidRPr="00653505" w:rsidRDefault="00C854E1" w:rsidP="00653505">
      <w:pPr>
        <w:ind w:firstLine="0"/>
        <w:jc w:val="left"/>
        <w:rPr>
          <w:rFonts w:cs="Arial"/>
          <w:color w:val="000000" w:themeColor="text1"/>
        </w:rPr>
      </w:pPr>
      <w:r w:rsidRPr="00653505">
        <w:rPr>
          <w:rFonts w:cs="Arial"/>
          <w:color w:val="000000" w:themeColor="text1"/>
        </w:rPr>
        <w:t xml:space="preserve">от </w:t>
      </w:r>
      <w:r w:rsidR="00551275">
        <w:rPr>
          <w:rFonts w:cs="Arial"/>
          <w:color w:val="000000" w:themeColor="text1"/>
        </w:rPr>
        <w:t xml:space="preserve">28.12.2021г. </w:t>
      </w:r>
      <w:r w:rsidR="00C901B1" w:rsidRPr="00653505">
        <w:rPr>
          <w:rFonts w:cs="Arial"/>
          <w:color w:val="000000" w:themeColor="text1"/>
        </w:rPr>
        <w:t xml:space="preserve"> № </w:t>
      </w:r>
      <w:r w:rsidR="00551275">
        <w:rPr>
          <w:rFonts w:cs="Arial"/>
          <w:color w:val="000000" w:themeColor="text1"/>
        </w:rPr>
        <w:t>82</w:t>
      </w:r>
    </w:p>
    <w:p w:rsidR="00C854E1" w:rsidRPr="00653505" w:rsidRDefault="00C854E1" w:rsidP="00653505">
      <w:pPr>
        <w:ind w:firstLine="0"/>
        <w:jc w:val="left"/>
        <w:rPr>
          <w:rFonts w:cs="Arial"/>
          <w:color w:val="000000" w:themeColor="text1"/>
        </w:rPr>
      </w:pPr>
      <w:r w:rsidRPr="00653505">
        <w:rPr>
          <w:rFonts w:cs="Arial"/>
          <w:color w:val="000000" w:themeColor="text1"/>
        </w:rPr>
        <w:t xml:space="preserve">с. </w:t>
      </w:r>
      <w:r w:rsidR="00551275">
        <w:rPr>
          <w:rFonts w:cs="Arial"/>
          <w:color w:val="000000" w:themeColor="text1"/>
        </w:rPr>
        <w:t>Писаревка</w:t>
      </w:r>
    </w:p>
    <w:p w:rsidR="00C854E1" w:rsidRPr="00653505" w:rsidRDefault="00C854E1" w:rsidP="00653505">
      <w:pPr>
        <w:ind w:firstLine="0"/>
        <w:jc w:val="left"/>
        <w:rPr>
          <w:rFonts w:cs="Arial"/>
          <w:color w:val="000000" w:themeColor="text1"/>
        </w:rPr>
      </w:pPr>
    </w:p>
    <w:p w:rsidR="00C854E1" w:rsidRPr="00653505" w:rsidRDefault="00C854E1" w:rsidP="00653505">
      <w:pPr>
        <w:pStyle w:val="ConsPlusTitle"/>
        <w:ind w:firstLine="709"/>
        <w:jc w:val="center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653505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Об </w:t>
      </w:r>
      <w:r w:rsidRPr="0065350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утверждении Положения о порядке размещения сведений о доходах, расходах, об имуществе и обязательствах имущественного характера лиц, замещающих должности муниципальной службы </w:t>
      </w:r>
      <w:r w:rsidRPr="00653505">
        <w:rPr>
          <w:rStyle w:val="FontStyle11"/>
          <w:rFonts w:ascii="Arial" w:hAnsi="Arial" w:cs="Arial"/>
          <w:b w:val="0"/>
          <w:color w:val="000000" w:themeColor="text1"/>
        </w:rPr>
        <w:t xml:space="preserve">и </w:t>
      </w:r>
      <w:r w:rsidRPr="0065350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должности руководителей муниципальных учреждений, а также членов их семей на официальном сайте органа местного самоуправления </w:t>
      </w:r>
      <w:r w:rsidR="00551275">
        <w:rPr>
          <w:rFonts w:ascii="Arial" w:hAnsi="Arial" w:cs="Arial"/>
          <w:b w:val="0"/>
          <w:color w:val="000000" w:themeColor="text1"/>
          <w:sz w:val="24"/>
          <w:szCs w:val="24"/>
        </w:rPr>
        <w:t>Писаревского</w:t>
      </w:r>
      <w:r w:rsidRPr="0065350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сельского поселения </w:t>
      </w:r>
      <w:r w:rsidR="0003136A" w:rsidRPr="00653505">
        <w:rPr>
          <w:rFonts w:ascii="Arial" w:hAnsi="Arial" w:cs="Arial"/>
          <w:b w:val="0"/>
          <w:color w:val="000000" w:themeColor="text1"/>
          <w:sz w:val="24"/>
          <w:szCs w:val="24"/>
        </w:rPr>
        <w:t>Кантемировского</w:t>
      </w:r>
      <w:r w:rsidRPr="0065350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муниципального района Воронежской области и представления этих сведений средствам массовой информации для опубликования</w:t>
      </w:r>
    </w:p>
    <w:p w:rsidR="00C854E1" w:rsidRPr="00653505" w:rsidRDefault="00C854E1" w:rsidP="00653505">
      <w:pPr>
        <w:pStyle w:val="ConsPlusTitle"/>
        <w:ind w:firstLine="709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C854E1" w:rsidRPr="00653505" w:rsidRDefault="00E8788D" w:rsidP="00653505">
      <w:pPr>
        <w:pStyle w:val="ConsPlusTitle"/>
        <w:ind w:firstLine="709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653505">
        <w:rPr>
          <w:rFonts w:ascii="Arial" w:hAnsi="Arial" w:cs="Arial"/>
          <w:b w:val="0"/>
          <w:color w:val="000000" w:themeColor="text1"/>
          <w:sz w:val="24"/>
          <w:szCs w:val="24"/>
        </w:rPr>
        <w:t>Р</w:t>
      </w:r>
      <w:r w:rsidR="00C854E1" w:rsidRPr="0065350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уководствуясь положениями Федерального закона от 25.12.2008 № 273-ФЗ «О противодействии коррупции», Указа Президента Российской Федерации от 08.07.2013 № 613 "Вопросы противодействия коррупции", Совет народных депутатов </w:t>
      </w:r>
      <w:r w:rsidR="00551275">
        <w:rPr>
          <w:rFonts w:ascii="Arial" w:hAnsi="Arial" w:cs="Arial"/>
          <w:b w:val="0"/>
          <w:color w:val="000000" w:themeColor="text1"/>
          <w:sz w:val="24"/>
          <w:szCs w:val="24"/>
        </w:rPr>
        <w:t>Писаревского</w:t>
      </w:r>
      <w:r w:rsidR="00C854E1" w:rsidRPr="0065350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сельского поселения </w:t>
      </w:r>
      <w:r w:rsidRPr="00653505">
        <w:rPr>
          <w:rFonts w:ascii="Arial" w:hAnsi="Arial" w:cs="Arial"/>
          <w:b w:val="0"/>
          <w:color w:val="000000" w:themeColor="text1"/>
          <w:sz w:val="24"/>
          <w:szCs w:val="24"/>
        </w:rPr>
        <w:t>Кантемировского</w:t>
      </w:r>
      <w:r w:rsidR="00C854E1" w:rsidRPr="0065350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муниципального района Воронежской области</w:t>
      </w:r>
      <w:r w:rsidR="00653505" w:rsidRPr="0065350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C854E1" w:rsidRPr="00653505">
        <w:rPr>
          <w:rFonts w:ascii="Arial" w:hAnsi="Arial" w:cs="Arial"/>
          <w:b w:val="0"/>
          <w:color w:val="000000" w:themeColor="text1"/>
          <w:sz w:val="24"/>
          <w:szCs w:val="24"/>
        </w:rPr>
        <w:t>Р Е Ш И Л:</w:t>
      </w:r>
    </w:p>
    <w:p w:rsidR="00C854E1" w:rsidRPr="00653505" w:rsidRDefault="00C854E1" w:rsidP="00653505">
      <w:pPr>
        <w:ind w:firstLine="709"/>
        <w:rPr>
          <w:rFonts w:cs="Arial"/>
          <w:color w:val="000000" w:themeColor="text1"/>
        </w:rPr>
      </w:pPr>
      <w:r w:rsidRPr="00653505">
        <w:rPr>
          <w:rFonts w:cs="Arial"/>
          <w:color w:val="000000" w:themeColor="text1"/>
        </w:rPr>
        <w:t xml:space="preserve">1. Утвердить Положение о порядке размещения сведений о доходах, расходах, об имуществе и обязательствах имущественного характера лиц, замещающих должности муниципальной службы </w:t>
      </w:r>
      <w:r w:rsidRPr="00653505">
        <w:rPr>
          <w:rStyle w:val="FontStyle11"/>
          <w:rFonts w:ascii="Arial" w:hAnsi="Arial" w:cs="Arial"/>
          <w:color w:val="000000" w:themeColor="text1"/>
        </w:rPr>
        <w:t xml:space="preserve">и </w:t>
      </w:r>
      <w:r w:rsidRPr="00653505">
        <w:rPr>
          <w:rFonts w:cs="Arial"/>
          <w:color w:val="000000" w:themeColor="text1"/>
        </w:rPr>
        <w:t xml:space="preserve">должности руководителей муниципальных учреждений, а также членов их семей на официальном сайте органа местного самоуправления </w:t>
      </w:r>
      <w:r w:rsidR="00551275">
        <w:rPr>
          <w:rFonts w:cs="Arial"/>
          <w:color w:val="000000" w:themeColor="text1"/>
        </w:rPr>
        <w:t>Писаревского</w:t>
      </w:r>
      <w:r w:rsidRPr="00653505">
        <w:rPr>
          <w:rFonts w:cs="Arial"/>
          <w:color w:val="000000" w:themeColor="text1"/>
        </w:rPr>
        <w:t xml:space="preserve"> сельского поселения </w:t>
      </w:r>
      <w:r w:rsidR="008227F7" w:rsidRPr="00653505">
        <w:rPr>
          <w:rFonts w:cs="Arial"/>
          <w:color w:val="000000" w:themeColor="text1"/>
        </w:rPr>
        <w:t>Кантемировского</w:t>
      </w:r>
      <w:r w:rsidRPr="00653505">
        <w:rPr>
          <w:rFonts w:cs="Arial"/>
          <w:color w:val="000000" w:themeColor="text1"/>
        </w:rPr>
        <w:t xml:space="preserve"> муниципального района Воронежской области и предоставления этих сведений средствам массовой информации для опубликования согласно приложению к настоящему решению.</w:t>
      </w:r>
    </w:p>
    <w:p w:rsidR="00C854E1" w:rsidRPr="00653505" w:rsidRDefault="00C854E1" w:rsidP="00653505">
      <w:pPr>
        <w:ind w:firstLine="709"/>
        <w:rPr>
          <w:rFonts w:cs="Arial"/>
          <w:color w:val="000000" w:themeColor="text1"/>
        </w:rPr>
      </w:pPr>
      <w:r w:rsidRPr="00653505">
        <w:rPr>
          <w:rFonts w:cs="Arial"/>
          <w:color w:val="000000" w:themeColor="text1"/>
        </w:rPr>
        <w:t xml:space="preserve">2. Опубликовать настоящее решение в «Вестнике муниципальных правовых актов </w:t>
      </w:r>
      <w:proofErr w:type="gramStart"/>
      <w:r w:rsidR="00551275">
        <w:rPr>
          <w:rFonts w:cs="Arial"/>
          <w:color w:val="000000" w:themeColor="text1"/>
        </w:rPr>
        <w:t xml:space="preserve">Писаревского  </w:t>
      </w:r>
      <w:r w:rsidRPr="00653505">
        <w:rPr>
          <w:rFonts w:cs="Arial"/>
          <w:color w:val="000000" w:themeColor="text1"/>
        </w:rPr>
        <w:t>сельского</w:t>
      </w:r>
      <w:proofErr w:type="gramEnd"/>
      <w:r w:rsidRPr="00653505">
        <w:rPr>
          <w:rFonts w:cs="Arial"/>
          <w:color w:val="000000" w:themeColor="text1"/>
        </w:rPr>
        <w:t xml:space="preserve"> поселения </w:t>
      </w:r>
      <w:r w:rsidR="00A82AEC" w:rsidRPr="00653505">
        <w:rPr>
          <w:rFonts w:cs="Arial"/>
          <w:color w:val="000000" w:themeColor="text1"/>
        </w:rPr>
        <w:t>Кантемировского</w:t>
      </w:r>
      <w:r w:rsidRPr="00653505">
        <w:rPr>
          <w:rFonts w:cs="Arial"/>
          <w:color w:val="000000" w:themeColor="text1"/>
        </w:rPr>
        <w:t xml:space="preserve"> муниципального района Воронежской области» и разместить на официальном сайте администрации </w:t>
      </w:r>
      <w:r w:rsidR="00551275">
        <w:rPr>
          <w:rFonts w:cs="Arial"/>
          <w:color w:val="000000" w:themeColor="text1"/>
        </w:rPr>
        <w:t>Писаревского</w:t>
      </w:r>
      <w:r w:rsidRPr="00653505">
        <w:rPr>
          <w:rFonts w:cs="Arial"/>
          <w:color w:val="000000" w:themeColor="text1"/>
        </w:rPr>
        <w:t xml:space="preserve"> сельского поселения </w:t>
      </w:r>
      <w:r w:rsidR="00A82AEC" w:rsidRPr="00653505">
        <w:rPr>
          <w:rFonts w:cs="Arial"/>
          <w:color w:val="000000" w:themeColor="text1"/>
        </w:rPr>
        <w:t>Кантемировского</w:t>
      </w:r>
      <w:r w:rsidRPr="00653505">
        <w:rPr>
          <w:rFonts w:cs="Arial"/>
          <w:color w:val="000000" w:themeColor="text1"/>
        </w:rPr>
        <w:t xml:space="preserve"> муниципальн</w:t>
      </w:r>
      <w:r w:rsidR="00653505">
        <w:rPr>
          <w:rFonts w:cs="Arial"/>
          <w:color w:val="000000" w:themeColor="text1"/>
        </w:rPr>
        <w:t>ого района Воронежской области.</w:t>
      </w:r>
    </w:p>
    <w:p w:rsidR="00C854E1" w:rsidRPr="00653505" w:rsidRDefault="00A82AEC" w:rsidP="00653505">
      <w:pPr>
        <w:ind w:firstLine="709"/>
        <w:rPr>
          <w:rFonts w:cs="Arial"/>
          <w:color w:val="000000" w:themeColor="text1"/>
        </w:rPr>
      </w:pPr>
      <w:r w:rsidRPr="00653505">
        <w:rPr>
          <w:rFonts w:cs="Arial"/>
          <w:color w:val="000000" w:themeColor="text1"/>
        </w:rPr>
        <w:t>3</w:t>
      </w:r>
      <w:r w:rsidR="00C854E1" w:rsidRPr="00653505">
        <w:rPr>
          <w:rFonts w:cs="Arial"/>
          <w:color w:val="000000" w:themeColor="text1"/>
        </w:rPr>
        <w:t>. Настоящее решение вступает в силу с момента его официального опубликования.</w:t>
      </w:r>
    </w:p>
    <w:p w:rsidR="00C854E1" w:rsidRPr="00653505" w:rsidRDefault="00A82AEC" w:rsidP="00653505">
      <w:pPr>
        <w:ind w:firstLine="709"/>
        <w:rPr>
          <w:rFonts w:cs="Arial"/>
          <w:color w:val="000000" w:themeColor="text1"/>
        </w:rPr>
      </w:pPr>
      <w:r w:rsidRPr="00653505">
        <w:rPr>
          <w:rFonts w:cs="Arial"/>
          <w:color w:val="000000" w:themeColor="text1"/>
        </w:rPr>
        <w:t>4</w:t>
      </w:r>
      <w:r w:rsidR="00C854E1" w:rsidRPr="00653505">
        <w:rPr>
          <w:rFonts w:cs="Arial"/>
          <w:color w:val="000000" w:themeColor="text1"/>
        </w:rPr>
        <w:t xml:space="preserve">. Контроль за исполнением настоящего решения возложить на главу </w:t>
      </w:r>
      <w:r w:rsidR="00551275">
        <w:rPr>
          <w:rFonts w:cs="Arial"/>
          <w:color w:val="000000" w:themeColor="text1"/>
        </w:rPr>
        <w:t>Писаревского</w:t>
      </w:r>
      <w:r w:rsidRPr="00653505">
        <w:rPr>
          <w:rFonts w:cs="Arial"/>
          <w:color w:val="000000" w:themeColor="text1"/>
        </w:rPr>
        <w:t xml:space="preserve"> сельского поселения.</w:t>
      </w:r>
    </w:p>
    <w:p w:rsidR="00A82AEC" w:rsidRPr="00653505" w:rsidRDefault="00A82AEC" w:rsidP="00653505">
      <w:pPr>
        <w:ind w:firstLine="709"/>
        <w:rPr>
          <w:rFonts w:cs="Arial"/>
          <w:color w:val="000000" w:themeColor="text1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A82AEC" w:rsidRPr="00653505" w:rsidTr="00A82AEC">
        <w:tc>
          <w:tcPr>
            <w:tcW w:w="3209" w:type="dxa"/>
          </w:tcPr>
          <w:p w:rsidR="00A82AEC" w:rsidRPr="00653505" w:rsidRDefault="00A82AEC" w:rsidP="00551275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 w:rsidRPr="00653505">
              <w:rPr>
                <w:rFonts w:cs="Arial"/>
                <w:color w:val="000000" w:themeColor="text1"/>
              </w:rPr>
              <w:t xml:space="preserve">Глава </w:t>
            </w:r>
            <w:r w:rsidR="00551275">
              <w:rPr>
                <w:rFonts w:cs="Arial"/>
                <w:color w:val="000000" w:themeColor="text1"/>
              </w:rPr>
              <w:t>Писаревского</w:t>
            </w:r>
            <w:r w:rsidRPr="00653505">
              <w:rPr>
                <w:rFonts w:cs="Arial"/>
                <w:color w:val="000000" w:themeColor="text1"/>
              </w:rPr>
              <w:t xml:space="preserve"> сельского поселения</w:t>
            </w:r>
          </w:p>
        </w:tc>
        <w:tc>
          <w:tcPr>
            <w:tcW w:w="3209" w:type="dxa"/>
          </w:tcPr>
          <w:p w:rsidR="00A82AEC" w:rsidRPr="00653505" w:rsidRDefault="00A82AEC" w:rsidP="00653505">
            <w:pPr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210" w:type="dxa"/>
          </w:tcPr>
          <w:p w:rsidR="00A82AEC" w:rsidRPr="00653505" w:rsidRDefault="00551275" w:rsidP="00653505">
            <w:pPr>
              <w:tabs>
                <w:tab w:val="left" w:pos="0"/>
              </w:tabs>
              <w:ind w:firstLine="0"/>
              <w:jc w:val="left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И.И.Скибина</w:t>
            </w:r>
            <w:proofErr w:type="spellEnd"/>
          </w:p>
        </w:tc>
      </w:tr>
    </w:tbl>
    <w:p w:rsidR="00A82AEC" w:rsidRPr="00653505" w:rsidRDefault="00A82AEC" w:rsidP="00653505">
      <w:pPr>
        <w:ind w:firstLine="709"/>
        <w:rPr>
          <w:rFonts w:cs="Arial"/>
          <w:color w:val="000000" w:themeColor="text1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653505" w:rsidRPr="00653505" w:rsidTr="00D1453B">
        <w:tc>
          <w:tcPr>
            <w:tcW w:w="3209" w:type="dxa"/>
          </w:tcPr>
          <w:p w:rsidR="00A82AEC" w:rsidRPr="00653505" w:rsidRDefault="00D1453B" w:rsidP="00551275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 w:rsidRPr="00653505">
              <w:rPr>
                <w:rFonts w:cs="Arial"/>
                <w:color w:val="000000" w:themeColor="text1"/>
              </w:rPr>
              <w:t xml:space="preserve">Председатель Совета народных депутатов </w:t>
            </w:r>
            <w:r w:rsidR="00551275">
              <w:rPr>
                <w:rFonts w:cs="Arial"/>
                <w:color w:val="000000" w:themeColor="text1"/>
              </w:rPr>
              <w:t>Писаревского</w:t>
            </w:r>
            <w:r w:rsidRPr="00653505">
              <w:rPr>
                <w:rFonts w:cs="Arial"/>
                <w:color w:val="000000" w:themeColor="text1"/>
              </w:rPr>
              <w:t xml:space="preserve"> сельского поселения</w:t>
            </w:r>
          </w:p>
        </w:tc>
        <w:tc>
          <w:tcPr>
            <w:tcW w:w="3209" w:type="dxa"/>
          </w:tcPr>
          <w:p w:rsidR="00A82AEC" w:rsidRPr="00653505" w:rsidRDefault="00A82AEC" w:rsidP="00653505">
            <w:pPr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210" w:type="dxa"/>
          </w:tcPr>
          <w:p w:rsidR="00A82AEC" w:rsidRPr="00653505" w:rsidRDefault="00551275" w:rsidP="00653505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А.Н.Хортов</w:t>
            </w:r>
            <w:proofErr w:type="spellEnd"/>
          </w:p>
        </w:tc>
      </w:tr>
    </w:tbl>
    <w:p w:rsidR="00D1453B" w:rsidRPr="00653505" w:rsidRDefault="00D1453B" w:rsidP="00653505">
      <w:pPr>
        <w:ind w:firstLine="709"/>
        <w:rPr>
          <w:rFonts w:cs="Arial"/>
          <w:color w:val="000000" w:themeColor="text1"/>
        </w:rPr>
      </w:pPr>
      <w:r w:rsidRPr="00653505">
        <w:rPr>
          <w:rFonts w:cs="Arial"/>
          <w:color w:val="000000" w:themeColor="text1"/>
        </w:rPr>
        <w:br w:type="page"/>
      </w:r>
    </w:p>
    <w:p w:rsidR="00C854E1" w:rsidRPr="00653505" w:rsidRDefault="00C854E1" w:rsidP="00653505">
      <w:pPr>
        <w:pStyle w:val="ConsPlusTitle"/>
        <w:ind w:left="5103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bookmarkStart w:id="0" w:name="Par38"/>
      <w:bookmarkEnd w:id="0"/>
      <w:r w:rsidRPr="00653505">
        <w:rPr>
          <w:rFonts w:ascii="Arial" w:hAnsi="Arial" w:cs="Arial"/>
          <w:b w:val="0"/>
          <w:color w:val="000000" w:themeColor="text1"/>
          <w:sz w:val="24"/>
          <w:szCs w:val="24"/>
        </w:rPr>
        <w:lastRenderedPageBreak/>
        <w:t>Приложение</w:t>
      </w:r>
    </w:p>
    <w:p w:rsidR="00C854E1" w:rsidRPr="00653505" w:rsidRDefault="00C854E1" w:rsidP="00653505">
      <w:pPr>
        <w:pStyle w:val="ConsPlusTitle"/>
        <w:tabs>
          <w:tab w:val="left" w:pos="4785"/>
        </w:tabs>
        <w:ind w:left="5103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65350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к решению Совета народных депутатов </w:t>
      </w:r>
      <w:r w:rsidR="00551275">
        <w:rPr>
          <w:rFonts w:ascii="Arial" w:hAnsi="Arial" w:cs="Arial"/>
          <w:b w:val="0"/>
          <w:color w:val="000000" w:themeColor="text1"/>
          <w:sz w:val="24"/>
          <w:szCs w:val="24"/>
        </w:rPr>
        <w:t>Писаревского</w:t>
      </w:r>
      <w:r w:rsidRPr="0065350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сельского поселения </w:t>
      </w:r>
      <w:r w:rsidR="00D1453B" w:rsidRPr="00653505">
        <w:rPr>
          <w:rFonts w:ascii="Arial" w:hAnsi="Arial" w:cs="Arial"/>
          <w:b w:val="0"/>
          <w:color w:val="000000" w:themeColor="text1"/>
          <w:sz w:val="24"/>
          <w:szCs w:val="24"/>
        </w:rPr>
        <w:t>Кантемировского</w:t>
      </w:r>
      <w:r w:rsidRPr="0065350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муниципального района Воронежской области от </w:t>
      </w:r>
      <w:r w:rsidR="00551275">
        <w:rPr>
          <w:rFonts w:ascii="Arial" w:hAnsi="Arial" w:cs="Arial"/>
          <w:b w:val="0"/>
          <w:color w:val="000000" w:themeColor="text1"/>
          <w:sz w:val="24"/>
          <w:szCs w:val="24"/>
        </w:rPr>
        <w:t>28.12.2021 г.</w:t>
      </w:r>
      <w:r w:rsidRPr="0065350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№ </w:t>
      </w:r>
      <w:r w:rsidR="00551275">
        <w:rPr>
          <w:rFonts w:ascii="Arial" w:hAnsi="Arial" w:cs="Arial"/>
          <w:b w:val="0"/>
          <w:color w:val="000000" w:themeColor="text1"/>
          <w:sz w:val="24"/>
          <w:szCs w:val="24"/>
        </w:rPr>
        <w:t>82</w:t>
      </w:r>
    </w:p>
    <w:p w:rsidR="00C854E1" w:rsidRPr="00653505" w:rsidRDefault="00C854E1" w:rsidP="00653505">
      <w:pPr>
        <w:pStyle w:val="ConsPlusTitle"/>
        <w:ind w:firstLine="709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C854E1" w:rsidRPr="00653505" w:rsidRDefault="00C854E1" w:rsidP="00653505">
      <w:pPr>
        <w:widowControl w:val="0"/>
        <w:autoSpaceDE w:val="0"/>
        <w:ind w:firstLine="709"/>
        <w:jc w:val="center"/>
        <w:rPr>
          <w:rFonts w:cs="Arial"/>
          <w:color w:val="000000" w:themeColor="text1"/>
        </w:rPr>
      </w:pPr>
      <w:r w:rsidRPr="00653505">
        <w:rPr>
          <w:rFonts w:cs="Arial"/>
          <w:bCs/>
          <w:color w:val="000000" w:themeColor="text1"/>
        </w:rPr>
        <w:t>Положение</w:t>
      </w:r>
    </w:p>
    <w:p w:rsidR="00C854E1" w:rsidRPr="00653505" w:rsidRDefault="00C854E1" w:rsidP="00653505">
      <w:pPr>
        <w:widowControl w:val="0"/>
        <w:autoSpaceDE w:val="0"/>
        <w:ind w:firstLine="709"/>
        <w:jc w:val="center"/>
        <w:rPr>
          <w:rFonts w:cs="Arial"/>
          <w:color w:val="000000" w:themeColor="text1"/>
        </w:rPr>
      </w:pPr>
      <w:r w:rsidRPr="00653505">
        <w:rPr>
          <w:rFonts w:cs="Arial"/>
          <w:color w:val="000000" w:themeColor="text1"/>
        </w:rPr>
        <w:t>о порядке размещения сведений о доходах, расходах, об имуществе и обязательствах имущественного характера лиц, замещающих должности муниципальной службы</w:t>
      </w:r>
      <w:r w:rsidRPr="00653505">
        <w:rPr>
          <w:rStyle w:val="FontStyle11"/>
          <w:rFonts w:ascii="Arial" w:hAnsi="Arial" w:cs="Arial"/>
          <w:color w:val="000000" w:themeColor="text1"/>
        </w:rPr>
        <w:t xml:space="preserve"> и </w:t>
      </w:r>
      <w:r w:rsidRPr="00653505">
        <w:rPr>
          <w:rFonts w:cs="Arial"/>
          <w:color w:val="000000" w:themeColor="text1"/>
        </w:rPr>
        <w:t xml:space="preserve">должности руководителей муниципальных учреждений, а также членов их семей на официальном сайте органа местного самоуправления </w:t>
      </w:r>
      <w:r w:rsidR="00551275">
        <w:rPr>
          <w:rFonts w:cs="Arial"/>
          <w:color w:val="000000" w:themeColor="text1"/>
        </w:rPr>
        <w:t>Писаревского</w:t>
      </w:r>
      <w:r w:rsidRPr="00653505">
        <w:rPr>
          <w:rFonts w:cs="Arial"/>
          <w:color w:val="000000" w:themeColor="text1"/>
        </w:rPr>
        <w:t xml:space="preserve"> сельского поселения </w:t>
      </w:r>
      <w:r w:rsidR="00D263E0" w:rsidRPr="00653505">
        <w:rPr>
          <w:rFonts w:cs="Arial"/>
          <w:color w:val="000000" w:themeColor="text1"/>
        </w:rPr>
        <w:t>Кантемировского</w:t>
      </w:r>
      <w:r w:rsidRPr="00653505">
        <w:rPr>
          <w:rFonts w:cs="Arial"/>
          <w:color w:val="000000" w:themeColor="text1"/>
        </w:rPr>
        <w:t xml:space="preserve"> муниципального района Воронежской области и предоставления этих сведений средствам массовой информации для опубликования</w:t>
      </w:r>
    </w:p>
    <w:p w:rsidR="00C854E1" w:rsidRPr="00653505" w:rsidRDefault="00C854E1" w:rsidP="00653505">
      <w:pPr>
        <w:widowControl w:val="0"/>
        <w:autoSpaceDE w:val="0"/>
        <w:ind w:firstLine="709"/>
        <w:rPr>
          <w:rFonts w:cs="Arial"/>
          <w:bCs/>
          <w:color w:val="000000" w:themeColor="text1"/>
        </w:rPr>
      </w:pPr>
    </w:p>
    <w:p w:rsidR="00C854E1" w:rsidRPr="00653505" w:rsidRDefault="00C854E1" w:rsidP="00653505">
      <w:pPr>
        <w:widowControl w:val="0"/>
        <w:autoSpaceDE w:val="0"/>
        <w:ind w:firstLine="709"/>
        <w:rPr>
          <w:rFonts w:cs="Arial"/>
          <w:color w:val="000000" w:themeColor="text1"/>
        </w:rPr>
      </w:pPr>
      <w:r w:rsidRPr="00653505">
        <w:rPr>
          <w:rFonts w:cs="Arial"/>
          <w:color w:val="000000" w:themeColor="text1"/>
        </w:rPr>
        <w:t>1. Настоящее Положение устанавливает порядок размещения сведений о доходах, расходах, об имуществе и обязательствах имущественного характера лиц, замещающих должности муниципальной службы</w:t>
      </w:r>
      <w:r w:rsidRPr="00653505">
        <w:rPr>
          <w:rStyle w:val="FontStyle11"/>
          <w:rFonts w:ascii="Arial" w:hAnsi="Arial" w:cs="Arial"/>
          <w:color w:val="000000" w:themeColor="text1"/>
        </w:rPr>
        <w:t xml:space="preserve"> и </w:t>
      </w:r>
      <w:r w:rsidRPr="00653505">
        <w:rPr>
          <w:rFonts w:cs="Arial"/>
          <w:color w:val="000000" w:themeColor="text1"/>
        </w:rPr>
        <w:t xml:space="preserve">должности руководителей муниципальных учреждений, а также их супругов и несовершеннолетних детей (далее - сведения о доходах, об имуществе и обязательствах имущественного характера) на официальном сайте органа местного самоуправления </w:t>
      </w:r>
      <w:r w:rsidR="00551275">
        <w:rPr>
          <w:rFonts w:cs="Arial"/>
          <w:color w:val="000000" w:themeColor="text1"/>
        </w:rPr>
        <w:t>Писаревского</w:t>
      </w:r>
      <w:r w:rsidRPr="00653505">
        <w:rPr>
          <w:rFonts w:cs="Arial"/>
          <w:color w:val="000000" w:themeColor="text1"/>
        </w:rPr>
        <w:t xml:space="preserve"> сельского поселения </w:t>
      </w:r>
      <w:r w:rsidR="00425A03" w:rsidRPr="00653505">
        <w:rPr>
          <w:rFonts w:cs="Arial"/>
          <w:color w:val="000000" w:themeColor="text1"/>
        </w:rPr>
        <w:t>Кантемировского</w:t>
      </w:r>
      <w:r w:rsidRPr="00653505">
        <w:rPr>
          <w:rFonts w:cs="Arial"/>
          <w:color w:val="000000" w:themeColor="text1"/>
        </w:rPr>
        <w:t xml:space="preserve"> муниципального района Воронежской области, а также предоставления этих сведений средствам массовой информации для опубликования в связи с их запросами.</w:t>
      </w:r>
    </w:p>
    <w:p w:rsidR="00C854E1" w:rsidRPr="00653505" w:rsidRDefault="00C854E1" w:rsidP="00653505">
      <w:pPr>
        <w:widowControl w:val="0"/>
        <w:autoSpaceDE w:val="0"/>
        <w:ind w:firstLine="709"/>
        <w:rPr>
          <w:rFonts w:cs="Arial"/>
          <w:color w:val="000000" w:themeColor="text1"/>
        </w:rPr>
      </w:pPr>
      <w:bookmarkStart w:id="1" w:name="Par41"/>
      <w:bookmarkEnd w:id="1"/>
      <w:r w:rsidRPr="00653505">
        <w:rPr>
          <w:rFonts w:cs="Arial"/>
          <w:color w:val="000000" w:themeColor="text1"/>
        </w:rPr>
        <w:t>2.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:rsidR="00C854E1" w:rsidRPr="00653505" w:rsidRDefault="00C854E1" w:rsidP="00653505">
      <w:pPr>
        <w:widowControl w:val="0"/>
        <w:autoSpaceDE w:val="0"/>
        <w:ind w:firstLine="709"/>
        <w:rPr>
          <w:rFonts w:cs="Arial"/>
          <w:color w:val="000000" w:themeColor="text1"/>
        </w:rPr>
      </w:pPr>
      <w:r w:rsidRPr="00653505">
        <w:rPr>
          <w:rFonts w:cs="Arial"/>
          <w:color w:val="000000" w:themeColor="text1"/>
        </w:rPr>
        <w:t>а) перечень объектов недвижимого имущества, принадлежащих лицу, замещающему должность муниципальной службы</w:t>
      </w:r>
      <w:r w:rsidRPr="00653505">
        <w:rPr>
          <w:rStyle w:val="FontStyle11"/>
          <w:rFonts w:ascii="Arial" w:hAnsi="Arial" w:cs="Arial"/>
          <w:color w:val="000000" w:themeColor="text1"/>
        </w:rPr>
        <w:t xml:space="preserve"> или </w:t>
      </w:r>
      <w:r w:rsidRPr="00653505">
        <w:rPr>
          <w:rFonts w:cs="Arial"/>
          <w:color w:val="000000" w:themeColor="text1"/>
        </w:rPr>
        <w:t>должность руководителя муниципального учреждения,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C854E1" w:rsidRPr="00653505" w:rsidRDefault="00C854E1" w:rsidP="00653505">
      <w:pPr>
        <w:widowControl w:val="0"/>
        <w:autoSpaceDE w:val="0"/>
        <w:ind w:firstLine="709"/>
        <w:rPr>
          <w:rFonts w:cs="Arial"/>
          <w:color w:val="000000" w:themeColor="text1"/>
        </w:rPr>
      </w:pPr>
      <w:r w:rsidRPr="00653505">
        <w:rPr>
          <w:rFonts w:cs="Arial"/>
          <w:color w:val="000000" w:themeColor="text1"/>
        </w:rPr>
        <w:t>б) перечень транспортных средств с указанием вида и марки, принадлежащих на праве собственности лицу, замещающему должность муниципальной службы</w:t>
      </w:r>
      <w:r w:rsidRPr="00653505">
        <w:rPr>
          <w:rStyle w:val="FontStyle11"/>
          <w:rFonts w:ascii="Arial" w:hAnsi="Arial" w:cs="Arial"/>
          <w:color w:val="000000" w:themeColor="text1"/>
        </w:rPr>
        <w:t xml:space="preserve"> или </w:t>
      </w:r>
      <w:r w:rsidRPr="00653505">
        <w:rPr>
          <w:rFonts w:cs="Arial"/>
          <w:color w:val="000000" w:themeColor="text1"/>
        </w:rPr>
        <w:t>должность руководителя муниципального учреждения, его супруге (супругу) и несовершеннолетним детям;</w:t>
      </w:r>
    </w:p>
    <w:p w:rsidR="00C854E1" w:rsidRPr="00653505" w:rsidRDefault="00C854E1" w:rsidP="00653505">
      <w:pPr>
        <w:widowControl w:val="0"/>
        <w:autoSpaceDE w:val="0"/>
        <w:ind w:firstLine="709"/>
        <w:rPr>
          <w:rFonts w:cs="Arial"/>
          <w:color w:val="000000" w:themeColor="text1"/>
        </w:rPr>
      </w:pPr>
      <w:r w:rsidRPr="00653505">
        <w:rPr>
          <w:rFonts w:cs="Arial"/>
          <w:color w:val="000000" w:themeColor="text1"/>
        </w:rPr>
        <w:t>в) декларированный годовой доход лица, замещающего должность муниципальной службы</w:t>
      </w:r>
      <w:r w:rsidRPr="00653505">
        <w:rPr>
          <w:rStyle w:val="FontStyle11"/>
          <w:rFonts w:ascii="Arial" w:hAnsi="Arial" w:cs="Arial"/>
          <w:color w:val="000000" w:themeColor="text1"/>
        </w:rPr>
        <w:t xml:space="preserve"> или </w:t>
      </w:r>
      <w:r w:rsidRPr="00653505">
        <w:rPr>
          <w:rFonts w:cs="Arial"/>
          <w:color w:val="000000" w:themeColor="text1"/>
        </w:rPr>
        <w:t>должность руководителя муниципального учреждения, его супруги (супруга) и несовершеннолетних детей;</w:t>
      </w:r>
    </w:p>
    <w:p w:rsidR="00C854E1" w:rsidRPr="00653505" w:rsidRDefault="00C854E1" w:rsidP="00653505">
      <w:pPr>
        <w:autoSpaceDE w:val="0"/>
        <w:ind w:firstLine="709"/>
        <w:rPr>
          <w:rFonts w:cs="Arial"/>
          <w:color w:val="000000" w:themeColor="text1"/>
        </w:rPr>
      </w:pPr>
      <w:r w:rsidRPr="00653505">
        <w:rPr>
          <w:rFonts w:eastAsia="Calibri" w:cs="Arial"/>
          <w:color w:val="000000" w:themeColor="text1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</w:t>
      </w:r>
      <w:r w:rsidRPr="00653505">
        <w:rPr>
          <w:rFonts w:eastAsia="Calibri" w:cs="Arial"/>
          <w:color w:val="000000" w:themeColor="text1"/>
          <w:lang w:eastAsia="en-US"/>
        </w:rPr>
        <w:t xml:space="preserve"> </w:t>
      </w:r>
      <w:r w:rsidRPr="00653505">
        <w:rPr>
          <w:rFonts w:eastAsia="Calibri" w:cs="Arial"/>
          <w:color w:val="000000" w:themeColor="text1"/>
        </w:rPr>
        <w:t>цифровых финансовых активов, цифровой валюты, если общая сумма таких сделок превышает общий доход лица, замещающего должность муниципальной службы, должность руководителя муниципального учреждения и его супруги (супруга) за три последних года, предшествующих отчетному периоду.</w:t>
      </w:r>
    </w:p>
    <w:p w:rsidR="00C854E1" w:rsidRPr="00653505" w:rsidRDefault="00C854E1" w:rsidP="00653505">
      <w:pPr>
        <w:widowControl w:val="0"/>
        <w:autoSpaceDE w:val="0"/>
        <w:ind w:firstLine="709"/>
        <w:rPr>
          <w:rFonts w:cs="Arial"/>
          <w:color w:val="000000" w:themeColor="text1"/>
        </w:rPr>
      </w:pPr>
      <w:r w:rsidRPr="00653505">
        <w:rPr>
          <w:rFonts w:cs="Arial"/>
          <w:color w:val="000000" w:themeColor="text1"/>
        </w:rPr>
        <w:t>3. В размещаемых на официальных сайтах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C854E1" w:rsidRPr="00653505" w:rsidRDefault="00C854E1" w:rsidP="00653505">
      <w:pPr>
        <w:widowControl w:val="0"/>
        <w:autoSpaceDE w:val="0"/>
        <w:ind w:firstLine="709"/>
        <w:rPr>
          <w:rFonts w:cs="Arial"/>
          <w:color w:val="000000" w:themeColor="text1"/>
        </w:rPr>
      </w:pPr>
      <w:r w:rsidRPr="00653505">
        <w:rPr>
          <w:rFonts w:cs="Arial"/>
          <w:color w:val="000000" w:themeColor="text1"/>
        </w:rPr>
        <w:lastRenderedPageBreak/>
        <w:t>а) иные сведения (кроме указанных в пункте 2 настоящего Положения) о доходах лица, замещающего должность муниципальной службы</w:t>
      </w:r>
      <w:r w:rsidRPr="00653505">
        <w:rPr>
          <w:rStyle w:val="FontStyle11"/>
          <w:rFonts w:ascii="Arial" w:hAnsi="Arial" w:cs="Arial"/>
          <w:color w:val="000000" w:themeColor="text1"/>
        </w:rPr>
        <w:t xml:space="preserve"> или </w:t>
      </w:r>
      <w:r w:rsidRPr="00653505">
        <w:rPr>
          <w:rFonts w:cs="Arial"/>
          <w:color w:val="000000" w:themeColor="text1"/>
        </w:rPr>
        <w:t>должность руководителя муниципального учреждения,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C854E1" w:rsidRPr="00653505" w:rsidRDefault="00C854E1" w:rsidP="00653505">
      <w:pPr>
        <w:widowControl w:val="0"/>
        <w:autoSpaceDE w:val="0"/>
        <w:ind w:firstLine="709"/>
        <w:rPr>
          <w:rFonts w:cs="Arial"/>
          <w:color w:val="000000" w:themeColor="text1"/>
        </w:rPr>
      </w:pPr>
      <w:r w:rsidRPr="00653505">
        <w:rPr>
          <w:rFonts w:cs="Arial"/>
          <w:color w:val="000000" w:themeColor="text1"/>
        </w:rPr>
        <w:t>б) персональные данные супруги (супруга), детей и иных членов семьи лица, замещающего должность муниципальной службы</w:t>
      </w:r>
      <w:r w:rsidRPr="00653505">
        <w:rPr>
          <w:rStyle w:val="FontStyle11"/>
          <w:rFonts w:ascii="Arial" w:hAnsi="Arial" w:cs="Arial"/>
          <w:color w:val="000000" w:themeColor="text1"/>
        </w:rPr>
        <w:t xml:space="preserve"> или </w:t>
      </w:r>
      <w:r w:rsidRPr="00653505">
        <w:rPr>
          <w:rFonts w:cs="Arial"/>
          <w:color w:val="000000" w:themeColor="text1"/>
        </w:rPr>
        <w:t>должность руководителя муниципального учреждения;</w:t>
      </w:r>
    </w:p>
    <w:p w:rsidR="00C854E1" w:rsidRPr="00653505" w:rsidRDefault="00C854E1" w:rsidP="00653505">
      <w:pPr>
        <w:widowControl w:val="0"/>
        <w:autoSpaceDE w:val="0"/>
        <w:ind w:firstLine="709"/>
        <w:rPr>
          <w:rFonts w:cs="Arial"/>
          <w:color w:val="000000" w:themeColor="text1"/>
        </w:rPr>
      </w:pPr>
      <w:r w:rsidRPr="00653505">
        <w:rPr>
          <w:rFonts w:cs="Arial"/>
          <w:color w:val="000000" w:themeColor="text1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должность муниципальной службы</w:t>
      </w:r>
      <w:r w:rsidRPr="00653505">
        <w:rPr>
          <w:rStyle w:val="FontStyle11"/>
          <w:rFonts w:ascii="Arial" w:hAnsi="Arial" w:cs="Arial"/>
          <w:color w:val="000000" w:themeColor="text1"/>
        </w:rPr>
        <w:t xml:space="preserve"> или </w:t>
      </w:r>
      <w:r w:rsidRPr="00653505">
        <w:rPr>
          <w:rFonts w:cs="Arial"/>
          <w:color w:val="000000" w:themeColor="text1"/>
        </w:rPr>
        <w:t>должность руководителя муниципального учреждения, его супруги (супруга), детей и иных членов семьи;</w:t>
      </w:r>
    </w:p>
    <w:p w:rsidR="00C854E1" w:rsidRPr="00653505" w:rsidRDefault="00C854E1" w:rsidP="00653505">
      <w:pPr>
        <w:widowControl w:val="0"/>
        <w:autoSpaceDE w:val="0"/>
        <w:ind w:firstLine="709"/>
        <w:rPr>
          <w:rFonts w:cs="Arial"/>
          <w:color w:val="000000" w:themeColor="text1"/>
        </w:rPr>
      </w:pPr>
      <w:r w:rsidRPr="00653505">
        <w:rPr>
          <w:rFonts w:cs="Arial"/>
          <w:color w:val="000000" w:themeColor="text1"/>
        </w:rPr>
        <w:t>г) данные, позволяющие определить местонахождение объектов недвижимого имущества, принадлежащих лицу, замещаемому должность муниципальной службы</w:t>
      </w:r>
      <w:r w:rsidRPr="00653505">
        <w:rPr>
          <w:rStyle w:val="FontStyle11"/>
          <w:rFonts w:ascii="Arial" w:hAnsi="Arial" w:cs="Arial"/>
          <w:color w:val="000000" w:themeColor="text1"/>
        </w:rPr>
        <w:t xml:space="preserve"> или </w:t>
      </w:r>
      <w:r w:rsidRPr="00653505">
        <w:rPr>
          <w:rFonts w:cs="Arial"/>
          <w:color w:val="000000" w:themeColor="text1"/>
        </w:rPr>
        <w:t>должность руководителя муниципального учреждения, его супруге (супругу), детям, иным членам семьи на праве собственности или находящихся в их пользовании;</w:t>
      </w:r>
    </w:p>
    <w:p w:rsidR="00C854E1" w:rsidRPr="00653505" w:rsidRDefault="00C854E1" w:rsidP="00653505">
      <w:pPr>
        <w:widowControl w:val="0"/>
        <w:autoSpaceDE w:val="0"/>
        <w:ind w:firstLine="709"/>
        <w:rPr>
          <w:rFonts w:cs="Arial"/>
          <w:color w:val="000000" w:themeColor="text1"/>
        </w:rPr>
      </w:pPr>
      <w:r w:rsidRPr="00653505">
        <w:rPr>
          <w:rFonts w:cs="Arial"/>
          <w:color w:val="000000" w:themeColor="text1"/>
        </w:rPr>
        <w:t>д) информацию, отнесенную к государственной тайне или являющуюся конфиденциальной.</w:t>
      </w:r>
    </w:p>
    <w:p w:rsidR="00C854E1" w:rsidRPr="00653505" w:rsidRDefault="00C854E1" w:rsidP="00653505">
      <w:pPr>
        <w:widowControl w:val="0"/>
        <w:autoSpaceDE w:val="0"/>
        <w:ind w:firstLine="709"/>
        <w:rPr>
          <w:rFonts w:cs="Arial"/>
          <w:color w:val="000000" w:themeColor="text1"/>
        </w:rPr>
      </w:pPr>
      <w:r w:rsidRPr="00653505">
        <w:rPr>
          <w:rFonts w:cs="Arial"/>
          <w:color w:val="000000" w:themeColor="text1"/>
        </w:rPr>
        <w:t>4. Сведения о доходах, расходах, об имуществе и обязательствах имущественного характера, указанные в пункте 2 настоящего Положения, размещаются на официальном сайте в течение 14 рабочих дней со дня истечения срока, установленного для подачи справок о доходах, расходах, об имуществе и обязательствах имущественного характера лицами, замещающими должности муниципальной службы</w:t>
      </w:r>
      <w:r w:rsidRPr="00653505">
        <w:rPr>
          <w:rStyle w:val="FontStyle11"/>
          <w:rFonts w:ascii="Arial" w:hAnsi="Arial" w:cs="Arial"/>
          <w:color w:val="000000" w:themeColor="text1"/>
        </w:rPr>
        <w:t xml:space="preserve"> или </w:t>
      </w:r>
      <w:r w:rsidRPr="00653505">
        <w:rPr>
          <w:rFonts w:cs="Arial"/>
          <w:color w:val="000000" w:themeColor="text1"/>
        </w:rPr>
        <w:t>должности руководителей муниципальных учреждений.</w:t>
      </w:r>
    </w:p>
    <w:p w:rsidR="00C854E1" w:rsidRPr="00653505" w:rsidRDefault="00C854E1" w:rsidP="00653505">
      <w:pPr>
        <w:widowControl w:val="0"/>
        <w:autoSpaceDE w:val="0"/>
        <w:ind w:firstLine="709"/>
        <w:rPr>
          <w:rFonts w:cs="Arial"/>
          <w:color w:val="000000" w:themeColor="text1"/>
        </w:rPr>
      </w:pPr>
      <w:r w:rsidRPr="00653505">
        <w:rPr>
          <w:rFonts w:cs="Arial"/>
          <w:color w:val="000000" w:themeColor="text1"/>
        </w:rPr>
        <w:t>5. 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Положения, представленных лицами, замещающими должности муниципальной службы</w:t>
      </w:r>
      <w:r w:rsidRPr="00653505">
        <w:rPr>
          <w:rStyle w:val="FontStyle11"/>
          <w:rFonts w:ascii="Arial" w:hAnsi="Arial" w:cs="Arial"/>
          <w:color w:val="000000" w:themeColor="text1"/>
        </w:rPr>
        <w:t xml:space="preserve"> или </w:t>
      </w:r>
      <w:r w:rsidRPr="00653505">
        <w:rPr>
          <w:rFonts w:cs="Arial"/>
          <w:color w:val="000000" w:themeColor="text1"/>
        </w:rPr>
        <w:t xml:space="preserve">должности руководителей муниципальных учреждений, обеспечивается муниципальным служащим администрации </w:t>
      </w:r>
      <w:r w:rsidR="00551275">
        <w:rPr>
          <w:rFonts w:cs="Arial"/>
          <w:color w:val="000000" w:themeColor="text1"/>
        </w:rPr>
        <w:t>Писаревского</w:t>
      </w:r>
      <w:r w:rsidRPr="00653505">
        <w:rPr>
          <w:rFonts w:cs="Arial"/>
          <w:color w:val="000000" w:themeColor="text1"/>
        </w:rPr>
        <w:t xml:space="preserve"> сельского поселения, в должностные обязанности которого входит работа с такими сведениями.</w:t>
      </w:r>
    </w:p>
    <w:p w:rsidR="00C854E1" w:rsidRPr="00653505" w:rsidRDefault="00C854E1" w:rsidP="00653505">
      <w:pPr>
        <w:widowControl w:val="0"/>
        <w:autoSpaceDE w:val="0"/>
        <w:ind w:firstLine="709"/>
        <w:rPr>
          <w:rFonts w:cs="Arial"/>
          <w:color w:val="000000" w:themeColor="text1"/>
        </w:rPr>
      </w:pPr>
      <w:r w:rsidRPr="00653505">
        <w:rPr>
          <w:rFonts w:cs="Arial"/>
          <w:color w:val="000000" w:themeColor="text1"/>
        </w:rPr>
        <w:t xml:space="preserve">6. Муниципальный служащий администрации </w:t>
      </w:r>
      <w:r w:rsidR="00551275">
        <w:rPr>
          <w:rFonts w:cs="Arial"/>
          <w:color w:val="000000" w:themeColor="text1"/>
        </w:rPr>
        <w:t>Писаревского</w:t>
      </w:r>
      <w:r w:rsidRPr="00653505">
        <w:rPr>
          <w:rFonts w:cs="Arial"/>
          <w:color w:val="000000" w:themeColor="text1"/>
        </w:rPr>
        <w:t xml:space="preserve"> сельского поселения </w:t>
      </w:r>
      <w:r w:rsidR="0058523F" w:rsidRPr="00653505">
        <w:rPr>
          <w:rFonts w:cs="Arial"/>
          <w:color w:val="000000" w:themeColor="text1"/>
        </w:rPr>
        <w:t>Кантемировского</w:t>
      </w:r>
      <w:r w:rsidRPr="00653505">
        <w:rPr>
          <w:rFonts w:cs="Arial"/>
          <w:color w:val="000000" w:themeColor="text1"/>
        </w:rPr>
        <w:t xml:space="preserve"> муниципального района Воронежской области, в должностные обязанности которого входит работа со сведениями о доходах, расходах, об имуществе и обязательствах имущественного характера:</w:t>
      </w:r>
    </w:p>
    <w:p w:rsidR="00C854E1" w:rsidRPr="00653505" w:rsidRDefault="00C854E1" w:rsidP="00653505">
      <w:pPr>
        <w:widowControl w:val="0"/>
        <w:autoSpaceDE w:val="0"/>
        <w:ind w:firstLine="709"/>
        <w:rPr>
          <w:rFonts w:cs="Arial"/>
          <w:color w:val="000000" w:themeColor="text1"/>
        </w:rPr>
      </w:pPr>
      <w:r w:rsidRPr="00653505">
        <w:rPr>
          <w:rFonts w:cs="Arial"/>
          <w:color w:val="000000" w:themeColor="text1"/>
        </w:rPr>
        <w:t>а) в 3-дневный срок со дня поступления запроса от средства массовой информации сообщает о нем лицу, замещающему должность муниципальной службы</w:t>
      </w:r>
      <w:r w:rsidRPr="00653505">
        <w:rPr>
          <w:rStyle w:val="FontStyle11"/>
          <w:rFonts w:ascii="Arial" w:hAnsi="Arial" w:cs="Arial"/>
          <w:color w:val="000000" w:themeColor="text1"/>
        </w:rPr>
        <w:t xml:space="preserve"> или </w:t>
      </w:r>
      <w:r w:rsidRPr="00653505">
        <w:rPr>
          <w:rFonts w:cs="Arial"/>
          <w:color w:val="000000" w:themeColor="text1"/>
        </w:rPr>
        <w:t>должность руководителя муниципального учреждения, в отношении которого поступил запрос;</w:t>
      </w:r>
    </w:p>
    <w:p w:rsidR="00C854E1" w:rsidRPr="00653505" w:rsidRDefault="00C854E1" w:rsidP="00653505">
      <w:pPr>
        <w:widowControl w:val="0"/>
        <w:autoSpaceDE w:val="0"/>
        <w:ind w:firstLine="709"/>
        <w:rPr>
          <w:rFonts w:cs="Arial"/>
          <w:color w:val="000000" w:themeColor="text1"/>
        </w:rPr>
      </w:pPr>
      <w:r w:rsidRPr="00653505">
        <w:rPr>
          <w:rFonts w:cs="Arial"/>
          <w:color w:val="000000" w:themeColor="text1"/>
        </w:rPr>
        <w:t>б) в 7-дневный срок со дня поступления запроса от средства массовой информации обеспечивает предоставление ему сведений, указанных в пункте 2 настоящего Положения, в том случае, если запрашиваемые сведения отсутствуют на официальном сайте.</w:t>
      </w:r>
    </w:p>
    <w:p w:rsidR="006B557D" w:rsidRPr="00653505" w:rsidRDefault="00C854E1" w:rsidP="00653505">
      <w:pPr>
        <w:pStyle w:val="ConsPlusTitle"/>
        <w:ind w:firstLine="709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653505">
        <w:rPr>
          <w:rFonts w:ascii="Arial" w:hAnsi="Arial" w:cs="Arial"/>
          <w:b w:val="0"/>
          <w:color w:val="000000" w:themeColor="text1"/>
          <w:sz w:val="24"/>
          <w:szCs w:val="24"/>
        </w:rPr>
        <w:t>7. Муниципальные служащие, обеспечивающие размещение сведений о доходах, расходах, об имуществе и обязательствах имущественного характера на официальных сайтах и их предоставление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</w:t>
      </w:r>
      <w:bookmarkStart w:id="2" w:name="_GoBack"/>
      <w:bookmarkEnd w:id="2"/>
    </w:p>
    <w:sectPr w:rsidR="006B557D" w:rsidRPr="00653505" w:rsidSect="00653505">
      <w:headerReference w:type="default" r:id="rId6"/>
      <w:pgSz w:w="11906" w:h="16838"/>
      <w:pgMar w:top="2268" w:right="567" w:bottom="567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335" w:rsidRDefault="002C4335" w:rsidP="00C854E1">
      <w:r>
        <w:separator/>
      </w:r>
    </w:p>
  </w:endnote>
  <w:endnote w:type="continuationSeparator" w:id="0">
    <w:p w:rsidR="002C4335" w:rsidRDefault="002C4335" w:rsidP="00C85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335" w:rsidRDefault="002C4335" w:rsidP="00C854E1">
      <w:r>
        <w:separator/>
      </w:r>
    </w:p>
  </w:footnote>
  <w:footnote w:type="continuationSeparator" w:id="0">
    <w:p w:rsidR="002C4335" w:rsidRDefault="002C4335" w:rsidP="00C85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E93" w:rsidRPr="00190C29" w:rsidRDefault="002C4335">
    <w:pPr>
      <w:pStyle w:val="a3"/>
      <w:jc w:val="center"/>
      <w:rPr>
        <w:color w:val="8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21A"/>
    <w:rsid w:val="0003121A"/>
    <w:rsid w:val="0003136A"/>
    <w:rsid w:val="000D6EDE"/>
    <w:rsid w:val="00111B55"/>
    <w:rsid w:val="002C4335"/>
    <w:rsid w:val="00425A03"/>
    <w:rsid w:val="00495C4C"/>
    <w:rsid w:val="00551275"/>
    <w:rsid w:val="0058523F"/>
    <w:rsid w:val="00653505"/>
    <w:rsid w:val="006B557D"/>
    <w:rsid w:val="007835DE"/>
    <w:rsid w:val="007F3224"/>
    <w:rsid w:val="007F4FE5"/>
    <w:rsid w:val="008227F7"/>
    <w:rsid w:val="008E2133"/>
    <w:rsid w:val="00A82AEC"/>
    <w:rsid w:val="00C854E1"/>
    <w:rsid w:val="00C901B1"/>
    <w:rsid w:val="00D1453B"/>
    <w:rsid w:val="00D263E0"/>
    <w:rsid w:val="00D73B50"/>
    <w:rsid w:val="00E8788D"/>
    <w:rsid w:val="00F8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F203A"/>
  <w15:chartTrackingRefBased/>
  <w15:docId w15:val="{2F1BBEDB-0CC2-41B5-A1E2-003678DDC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854E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rsid w:val="00C854E1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rsid w:val="00C854E1"/>
    <w:rPr>
      <w:sz w:val="20"/>
    </w:rPr>
  </w:style>
  <w:style w:type="character" w:customStyle="1" w:styleId="a4">
    <w:name w:val="Верхний колонтитул Знак"/>
    <w:basedOn w:val="a0"/>
    <w:link w:val="a3"/>
    <w:rsid w:val="00C854E1"/>
    <w:rPr>
      <w:rFonts w:ascii="Arial" w:eastAsia="Times New Roman" w:hAnsi="Arial" w:cs="Times New Roman"/>
      <w:sz w:val="20"/>
      <w:szCs w:val="24"/>
      <w:lang w:eastAsia="ru-RU"/>
    </w:rPr>
  </w:style>
  <w:style w:type="paragraph" w:customStyle="1" w:styleId="ConsPlusTitle">
    <w:name w:val="ConsPlusTitle"/>
    <w:rsid w:val="00C854E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zh-CN"/>
    </w:rPr>
  </w:style>
  <w:style w:type="paragraph" w:styleId="a5">
    <w:name w:val="footer"/>
    <w:basedOn w:val="a"/>
    <w:link w:val="a6"/>
    <w:rsid w:val="00C854E1"/>
  </w:style>
  <w:style w:type="character" w:customStyle="1" w:styleId="a6">
    <w:name w:val="Нижний колонтитул Знак"/>
    <w:basedOn w:val="a0"/>
    <w:link w:val="a5"/>
    <w:rsid w:val="00C854E1"/>
    <w:rPr>
      <w:rFonts w:ascii="Arial" w:eastAsia="Times New Roman" w:hAnsi="Arial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A82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5127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5127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1239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Писаревское сельское поселение</cp:lastModifiedBy>
  <cp:revision>21</cp:revision>
  <cp:lastPrinted>2022-01-12T06:21:00Z</cp:lastPrinted>
  <dcterms:created xsi:type="dcterms:W3CDTF">2021-12-29T07:01:00Z</dcterms:created>
  <dcterms:modified xsi:type="dcterms:W3CDTF">2022-01-12T06:22:00Z</dcterms:modified>
</cp:coreProperties>
</file>